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0B45A0">
        <w:rPr>
          <w:rFonts w:ascii="Verdana" w:hAnsi="Verdana"/>
        </w:rPr>
        <w:t>24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8711B6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055441" w:rsidRDefault="007965CC" w:rsidP="00055441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C80000"/>
                <w:sz w:val="24"/>
                <w:szCs w:val="24"/>
              </w:rPr>
            </w:pPr>
            <w:r w:rsidRPr="00055441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Il salterio di Gesù e Maria. Genesi, storia e rivelazioni del santissimo rosario. Testo latino a fronte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8711B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7146" w:rsidRPr="00055441" w:rsidRDefault="007965CC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55441">
              <w:rPr>
                <w:rFonts w:ascii="Verdana" w:hAnsi="Verdana" w:cs="Arial"/>
                <w:color w:val="131313"/>
              </w:rPr>
              <w:t>9788888609386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05544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05544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C4674F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GRAND</w:t>
            </w:r>
            <w:r w:rsidR="00334467">
              <w:rPr>
                <w:rFonts w:ascii="Verdana" w:hAnsi="Verdana"/>
              </w:rPr>
              <w:t>E CROCIATA DELL’AMORE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33446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A33F5B" w:rsidRDefault="0033446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334467">
              <w:rPr>
                <w:rFonts w:ascii="Verdana" w:hAnsi="Verdana" w:cs="Arial"/>
                <w:kern w:val="2"/>
              </w:rPr>
              <w:t>9788897420699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33446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33446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334467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334467">
              <w:rPr>
                <w:rFonts w:ascii="Verdana" w:hAnsi="Verdana"/>
              </w:rPr>
              <w:t>ALLE PORTE DEL CIELO E DELL'INFERNO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33446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ED. SEGNO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6B7FA0" w:rsidRDefault="0033446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34467">
              <w:rPr>
                <w:rFonts w:ascii="Verdana" w:hAnsi="Verdana" w:cs="Arial"/>
              </w:rPr>
              <w:t>9788861381179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33446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33446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34467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TEOLOGIA DEL BATTESIMO E DELLA CRESIMA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3446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33446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34467">
              <w:rPr>
                <w:rFonts w:ascii="Verdana" w:hAnsi="Verdana" w:cs="Arial"/>
              </w:rPr>
              <w:t>9788872296653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3446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33446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0B45A0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PIU’ BELLE PREGHIERE AGLI ANGELI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3446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33446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34467">
              <w:rPr>
                <w:rFonts w:ascii="Verdana" w:hAnsi="Verdana" w:cs="Arial"/>
              </w:rPr>
              <w:t>9788863662542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3446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33446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2014-10-25T10:30:00Z</cp:lastPrinted>
  <dcterms:created xsi:type="dcterms:W3CDTF">2018-01-18T17:20:00Z</dcterms:created>
  <dcterms:modified xsi:type="dcterms:W3CDTF">2018-01-24T18:48:00Z</dcterms:modified>
</cp:coreProperties>
</file>